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5AD" w:rsidRPr="002275AD" w:rsidRDefault="002275AD" w:rsidP="002275AD">
      <w:pPr>
        <w:pBdr>
          <w:bottom w:val="single" w:sz="6" w:space="1" w:color="auto"/>
        </w:pBdr>
        <w:shd w:val="clear" w:color="auto" w:fill="FFFFFF"/>
        <w:spacing w:after="225" w:line="240" w:lineRule="auto"/>
        <w:jc w:val="center"/>
        <w:outlineLvl w:val="0"/>
        <w:rPr>
          <w:rFonts w:ascii="Century Gothic" w:eastAsia="Times New Roman" w:hAnsi="Century Gothic" w:cs="Arial"/>
          <w:b/>
          <w:color w:val="1C1C1C"/>
          <w:kern w:val="36"/>
          <w:sz w:val="38"/>
          <w:szCs w:val="54"/>
          <w:lang w:eastAsia="en-GB"/>
        </w:rPr>
      </w:pPr>
      <w:r w:rsidRPr="002275AD">
        <w:rPr>
          <w:rFonts w:ascii="Century Gothic" w:eastAsia="Times New Roman" w:hAnsi="Century Gothic" w:cs="Arial"/>
          <w:b/>
          <w:color w:val="1C1C1C"/>
          <w:kern w:val="36"/>
          <w:sz w:val="38"/>
          <w:szCs w:val="54"/>
          <w:lang w:eastAsia="en-GB"/>
        </w:rPr>
        <w:t>Similar triangles: calculating the length of missing sides</w:t>
      </w:r>
    </w:p>
    <w:p w:rsidR="002275AD" w:rsidRDefault="002275AD">
      <w:r>
        <w:rPr>
          <w:noProof/>
          <w:lang w:eastAsia="en-GB"/>
        </w:rPr>
        <w:drawing>
          <wp:inline distT="0" distB="0" distL="0" distR="0" wp14:anchorId="15A2314F" wp14:editId="614A109D">
            <wp:extent cx="6602819" cy="4412512"/>
            <wp:effectExtent l="0" t="0" r="762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799" b="2771"/>
                    <a:stretch/>
                  </pic:blipFill>
                  <pic:spPr bwMode="auto">
                    <a:xfrm>
                      <a:off x="0" y="0"/>
                      <a:ext cx="6605762" cy="4414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75AD" w:rsidRDefault="002275AD">
      <w:r>
        <w:rPr>
          <w:noProof/>
          <w:lang w:eastAsia="en-GB"/>
        </w:rPr>
        <w:drawing>
          <wp:inline distT="0" distB="0" distL="0" distR="0" wp14:anchorId="30E58BE2" wp14:editId="5D801F8F">
            <wp:extent cx="6602819" cy="4969043"/>
            <wp:effectExtent l="0" t="0" r="762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06322" cy="4971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75AD" w:rsidSect="002275AD">
      <w:pgSz w:w="11906" w:h="16838"/>
      <w:pgMar w:top="568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8E1"/>
    <w:rsid w:val="002275AD"/>
    <w:rsid w:val="00A33A26"/>
    <w:rsid w:val="00F0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275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5A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5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275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5A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3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Codd</dc:creator>
  <cp:keywords/>
  <dc:description/>
  <cp:lastModifiedBy>A Codd</cp:lastModifiedBy>
  <cp:revision>2</cp:revision>
  <dcterms:created xsi:type="dcterms:W3CDTF">2019-07-16T15:10:00Z</dcterms:created>
  <dcterms:modified xsi:type="dcterms:W3CDTF">2019-07-16T15:16:00Z</dcterms:modified>
</cp:coreProperties>
</file>